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2ehh515wd3hf" w:id="0"/>
      <w:bookmarkEnd w:id="0"/>
      <w:r w:rsidDel="00000000" w:rsidR="00000000" w:rsidRPr="00000000">
        <w:rPr>
          <w:rFonts w:ascii="Times New Roman" w:cs="Times New Roman" w:eastAsia="Times New Roman" w:hAnsi="Times New Roman"/>
          <w:sz w:val="28"/>
          <w:szCs w:val="28"/>
        </w:rPr>
        <w:drawing>
          <wp:inline distB="0" distT="0" distL="0" distR="0">
            <wp:extent cx="5073650" cy="4902200"/>
            <wp:effectExtent b="0" l="0" r="0" t="0"/>
            <wp:docPr id="199213435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07365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Second Sunday of Advent</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December 7, 2025</w:t>
      </w:r>
    </w:p>
    <w:p w:rsidR="00000000" w:rsidDel="00000000" w:rsidP="00000000" w:rsidRDefault="00000000" w:rsidRPr="00000000" w14:paraId="00000007">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199213435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199213435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Second Sunday of Advent</w:t>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1">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At the heart of our Advent preparation stands John the Baptist, who calls us to repent and make a new beginning. As the darkness increases, we turn toward the approaching light of Christ. </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For Christians he is the root of Jesse, the righteous judge who welcomes all, especially the poor and meek of the earth. We wait with hope for that day when the wolf will dwell with the lamb, and there will be no more hurt or destruction. From the Lord’s table we are sent in the spirit of John the Baptist to proclaim that in Christ the kingdom of God has come near.</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aqpqmm2slf1s"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9">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D">
      <w:pPr>
        <w:tabs>
          <w:tab w:val="right" w:leader="none" w:pos="9270"/>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w:t>
        <w:tab/>
      </w:r>
      <w:r w:rsidDel="00000000" w:rsidR="00000000" w:rsidRPr="00000000">
        <w:rPr>
          <w:rFonts w:ascii="Times New Roman" w:cs="Times New Roman" w:eastAsia="Times New Roman" w:hAnsi="Times New Roman"/>
          <w:sz w:val="28"/>
          <w:szCs w:val="28"/>
          <w:highlight w:val="white"/>
          <w:rtl w:val="0"/>
        </w:rPr>
        <w:t xml:space="preserve">arr. Oines</w:t>
      </w:r>
    </w:p>
    <w:p w:rsidR="00000000" w:rsidDel="00000000" w:rsidP="00000000" w:rsidRDefault="00000000" w:rsidRPr="00000000" w14:paraId="0000002E">
      <w:pPr>
        <w:spacing w:after="0" w:line="240" w:lineRule="auto"/>
        <w:jc w:val="center"/>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i w:val="1"/>
          <w:iCs w:val="1"/>
          <w:sz w:val="28"/>
          <w:szCs w:val="28"/>
          <w:highlight w:val="white"/>
          <w:rtl w:val="0"/>
        </w:rPr>
        <w:t xml:space="preserve">Comfort, Comfort Now My People / Now the Heavens Start to Whisper</w:t>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1">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Confession and Forgiveness</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P: Blessed be the Holy Trinity, one </w:t>
      </w:r>
      <w:sdt>
        <w:sdtPr>
          <w:id w:val="-36353046"/>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God, </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whose home is heaven and earth, whose salvation is sure.</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in the presence of God and of one another.</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Silence is kept for reflection.</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Long-expected God,</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confess that we look to ourselves</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peace and security only you can provide.</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reach for swords and spears,</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reluctant to release our grip on the ways of war.</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become impatient while waiting</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weary of keeping awake.</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Free us from self-reliance,</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teach us to live in harmony with our neighbors.</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Increase our trust in God’s timing,</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awaken us to your advent among us,</w:t>
      </w: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that we may abound in the hope you have promised.</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 judges us not as we deserve,</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according to God’s own righteousness.</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sdt>
        <w:sdtPr>
          <w:id w:val="-1901369395"/>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 Jesus, you are freed and forgiven, saved by grace,</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ready to welcome the Savior.</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Awake! Awake and Greet the New Morn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242</w:t>
      </w:r>
    </w:p>
    <w:p w:rsidR="00000000" w:rsidDel="00000000" w:rsidP="00000000" w:rsidRDefault="00000000" w:rsidRPr="00000000" w14:paraId="00000054">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556250" cy="7797800"/>
            <wp:effectExtent b="0" l="0" r="0" t="0"/>
            <wp:docPr id="199213436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55625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9">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              </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12</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390900"/>
            <wp:effectExtent b="0" l="0" r="0" t="0"/>
            <wp:docPr id="1992134360"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593725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2">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Stir up our hearts, Lord God, to prepare the way of your only Son.</w:t>
      </w:r>
    </w:p>
    <w:p w:rsidR="00000000" w:rsidDel="00000000" w:rsidP="00000000" w:rsidRDefault="00000000" w:rsidRPr="00000000" w14:paraId="0000006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his coming, nurture our growth as people of repentance and peace;</w:t>
      </w:r>
    </w:p>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0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lives and reigns with you and the Holy Spirit,</w:t>
      </w:r>
    </w:p>
    <w:p w:rsidR="00000000" w:rsidDel="00000000" w:rsidP="00000000" w:rsidRDefault="00000000" w:rsidRPr="00000000" w14:paraId="0000006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6F">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b w:val="1"/>
          <w:bCs w:val="1"/>
          <w:sz w:val="28"/>
          <w:szCs w:val="28"/>
          <w:highlight w:val="white"/>
        </w:rPr>
      </w:pPr>
      <w:bookmarkStart w:colFirst="0" w:colLast="0" w:name="_heading=h.1lam178p6fes"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Isaiah 11: 1-10</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 A shoot shall come out from the stump of Jesse,</w:t>
        <w:br w:type="textWrapping"/>
        <w:t xml:space="preserve">  and a branch shall grow out of his roots.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 The spirit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shall rest on him,</w:t>
        <w:br w:type="textWrapping"/>
        <w:t xml:space="preserve">  the spirit of wisdom and understanding,</w:t>
        <w:br w:type="textWrapping"/>
        <w:t xml:space="preserve">  the spirit of counsel and might,</w:t>
        <w:br w:type="textWrapping"/>
        <w:t xml:space="preserve">  the spirit of knowledge and the fear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 His delight shall be in the fear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br w:type="textWrapping"/>
        <w:t xml:space="preserve"> He shall not judge by what his eyes see</w:t>
        <w:br w:type="textWrapping"/>
        <w:t xml:space="preserve">  or decide by what his ears hear,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 but with righteousness he shall judge for the poor</w:t>
        <w:br w:type="textWrapping"/>
        <w:t xml:space="preserve">  and decide with equity for the oppressed of the earth;</w:t>
        <w:br w:type="textWrapping"/>
        <w:t xml:space="preserve"> he shall strike the earth with the rod of his mouth,</w:t>
        <w:br w:type="textWrapping"/>
        <w:t xml:space="preserve">  and with the breath of his lips he shall kill the wicked.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 Righteousness shall be the belt around his waist</w:t>
        <w:br w:type="textWrapping"/>
        <w:t xml:space="preserve">  and faithfulness the belt around his loins.</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 The wolf shall live with the lamb;</w:t>
        <w:br w:type="textWrapping"/>
        <w:t xml:space="preserve">  the leopard shall lie down with the kid;</w:t>
        <w:br w:type="textWrapping"/>
        <w:t xml:space="preserve"> the calf and the lion will feed together,</w:t>
        <w:br w:type="textWrapping"/>
        <w:t xml:space="preserve">  and a little child shall lead them.</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 cow and the bear shall graze;</w:t>
        <w:br w:type="textWrapping"/>
        <w:t xml:space="preserve">  their young shall lie down together;</w:t>
        <w:br w:type="textWrapping"/>
        <w:t xml:space="preserve">  and the lion shall eat straw like the ox.</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 The nursing child shall play over the hole of the asp,</w:t>
        <w:br w:type="textWrapping"/>
        <w:t xml:space="preserve">  and the weaned child shall put its hand on the adder’s den.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 They will not hurt or destroy</w:t>
        <w:br w:type="textWrapping"/>
        <w:t xml:space="preserve">  on all my holy mountain,</w:t>
        <w:br w:type="textWrapping"/>
        <w:t xml:space="preserve"> for the earth will be full of the knowledge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br w:type="textWrapping"/>
        <w:t xml:space="preserve">  as the waters cover the sea.</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 On that day the root of Jesse shall stand as a signal to the peoples; the nations shall inquire of him, and his dwelling shall be glorious.</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8">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9">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72: 1-7, 18-19</w:t>
      </w:r>
    </w:p>
    <w:p w:rsidR="00000000" w:rsidDel="00000000" w:rsidP="00000000" w:rsidRDefault="00000000" w:rsidRPr="00000000" w14:paraId="0000007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8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195705"/>
            <wp:effectExtent b="0" l="0" r="0" t="0"/>
            <wp:docPr id="1992134363"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943600" cy="119570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886450" cy="2123963"/>
            <wp:effectExtent b="0" l="0" r="0" t="0"/>
            <wp:docPr id="1992134362"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5886450" cy="212396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 Give the king your jus-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tice, O God,</w:t>
        <w:br w:type="textWrapping"/>
        <w:t xml:space="preserve">  and your righteousness to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the king’s son;</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that he may rule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people righteously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poor with justice;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 that the mountains may bring prosperity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the people,</w:t>
        <w:br w:type="textWrapping"/>
        <w:t xml:space="preserve">  and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hills, in righteousness.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Let him defend the needy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mong the people,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rescue the poor, and crush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the oppressor.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 May he live as long as the sun and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moon endure,</w:t>
        <w:br w:type="textWrapping"/>
        <w:t xml:space="preserve">  from one generation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another.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Let him come down like rain upon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the mown field,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like showers that wa-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ter the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 In his time may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righteous flourish;</w:t>
        <w:br w:type="textWrapping"/>
        <w:t xml:space="preserve">  and let there be an abundance of peace till the moon shall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be no more.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Blessed are you,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God,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God of Israel;</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alone do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wondrous deeds!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 And blessed be your glorious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name forever,</w:t>
        <w:br w:type="textWrapping"/>
        <w:t xml:space="preserve">  and may all the earth be filled with your glory.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men. Amen. </w:t>
      </w:r>
      <w:r w:rsidDel="00000000" w:rsidR="00000000" w:rsidRPr="00000000">
        <w:rPr>
          <w:rFonts w:ascii="Times New Roman" w:cs="Times New Roman" w:eastAsia="Times New Roman" w:hAnsi="Times New Roman"/>
          <w:b w:val="1"/>
          <w:bCs w:val="1"/>
          <w:sz w:val="24"/>
          <w:szCs w:val="24"/>
          <w:highlight w:val="white"/>
          <w:rtl w:val="0"/>
        </w:rPr>
        <w:t xml:space="preserve">R</w:t>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15: 4-13</w:t>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 Whatever was written in former days was written for our instruction, so that by steadfastness and by the encouragement of the scriptures we might have hope.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 May the God of steadfastness and encouragement grant you to live in harmony with one another, in accordance with Christ Jesus,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 so that together you may with one voice glorify the God and Father of our Lord Jesus Christ.</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 Welcome one another, therefore, just as Christ has welcomed you, for the glory of God. </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 For I tell you that Christ has become a servant of the circumcised on behalf of the truth of God in order that he might confirm the promises given to the ancestors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 and that the gentiles might glorify God for God’s mercy. As it is written,</w:t>
        <w:br w:type="textWrapping"/>
        <w:t xml:space="preserve"> “Therefore I will confess you among the gentiles</w:t>
        <w:br w:type="textWrapping"/>
        <w:t xml:space="preserve">  and sing praises to your name”;</w:t>
        <w:br w:type="textWrapping"/>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 and again he says,</w:t>
        <w:br w:type="textWrapping"/>
        <w:t xml:space="preserve"> “Rejoice, O gentiles, with God’s people”;</w:t>
        <w:br w:type="textWrapping"/>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 and again,</w:t>
        <w:br w:type="textWrapping"/>
        <w:t xml:space="preserve"> “Praise the Lord, all you gentiles,</w:t>
        <w:br w:type="textWrapping"/>
        <w:t xml:space="preserve">  and let all the peoples praise the Lord”;</w:t>
        <w:br w:type="textWrapping"/>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 and again Isaiah says,</w:t>
        <w:br w:type="textWrapping"/>
        <w:t xml:space="preserve"> “The root of Jesse shall come,</w:t>
        <w:br w:type="textWrapping"/>
        <w:t xml:space="preserve">  the one who rises to rule the gentiles;</w:t>
        <w:br w:type="textWrapping"/>
        <w:t xml:space="preserve"> in him the gentiles shall hope.”</w:t>
        <w:br w:type="textWrapping"/>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 May the God of hope fill you with all joy and peace in believing, so that you may abound in hope by the power of the Holy Spirit.</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1">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1479550" cy="1308100"/>
            <wp:effectExtent b="0" l="0" r="0" t="0"/>
            <wp:docPr id="1992134365"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47955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188</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429000"/>
            <wp:effectExtent b="0" l="0" r="0" t="0"/>
            <wp:docPr id="199213436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3: 1-12</w:t>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 In those days John the Baptist appeared in the wilderness of Judea, proclaiming,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 “Repent, for the kingdom of heaven has come near.”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 This is the one of whom the prophet Isaiah spoke when he said,</w:t>
        <w:br w:type="textWrapping"/>
        <w:t xml:space="preserve"> “The voice of one crying out in the wilderness:</w:t>
        <w:br w:type="textWrapping"/>
        <w:t xml:space="preserve"> ‘Prepare the way of the Lord;</w:t>
        <w:br w:type="textWrapping"/>
        <w:t xml:space="preserve">  make the Lord’s paths straight.’ ”</w:t>
        <w:br w:type="textWrapping"/>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 Now John wore clothing of camel’s hair with a leather belt around his waist, and his food was locusts and wild honey.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 Then Jerusalem and all Judea and all the region around the Jordan were going out to him,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 and they were baptized by him in the River Jordan, confessing their sins.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 But when he saw many of the Pharisees and Sadducees coming for his baptism, he said to them, “You brood of vipers! Who warned you to flee from the coming wrath?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 Therefore, bear fruit worthy of repentance,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 and do not presume to say to yourselves, ‘We have Abraham as our ancestor,’ for I tell you, God is able from these stones to raise up children to Abraham.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 Even now the ax is lying at the root of the trees; therefore every tree that does not bear good fruit will be cut down and thrown into the fire.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 “I baptize you with water for repentance, but the one who is coming after me is more powerful than I, and I am not worthy to carry his sandals. He will baptize you with the Holy Spirit and fire.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 His winnowing fork is in his hand, and he will clear his threshing floor and will gather his wheat into the granary, but the chaff he will burn with unquenchable fire.”</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3803650" cy="3981450"/>
            <wp:effectExtent b="0" l="0" r="0" t="0"/>
            <wp:docPr id="1992134368" name="image17.jpg"/>
            <a:graphic>
              <a:graphicData uri="http://schemas.openxmlformats.org/drawingml/2006/picture">
                <pic:pic>
                  <pic:nvPicPr>
                    <pic:cNvPr id="0" name="image17.jpg"/>
                    <pic:cNvPicPr preferRelativeResize="0"/>
                  </pic:nvPicPr>
                  <pic:blipFill>
                    <a:blip r:embed="rId18"/>
                    <a:srcRect b="0" l="0" r="0" t="0"/>
                    <a:stretch>
                      <a:fillRect/>
                    </a:stretch>
                  </pic:blipFill>
                  <pic:spPr>
                    <a:xfrm>
                      <a:off x="0" y="0"/>
                      <a:ext cx="3803650" cy="398145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On Jordan’s Bank the Baptist’s Cry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249</w:t>
      </w:r>
    </w:p>
    <w:p w:rsidR="00000000" w:rsidDel="00000000" w:rsidP="00000000" w:rsidRDefault="00000000" w:rsidRPr="00000000" w14:paraId="000000B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2343150"/>
            <wp:effectExtent b="0" l="0" r="0" t="0"/>
            <wp:docPr id="1992134366"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937250" cy="23431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2362200"/>
            <wp:effectExtent b="0" l="0" r="0" t="0"/>
            <wp:docPr id="1992134367"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5943600" cy="23622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2444750"/>
            <wp:effectExtent b="0" l="0" r="0" t="0"/>
            <wp:docPr id="199213436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943600" cy="24447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3632200" cy="438150"/>
            <wp:effectExtent b="0" l="0" r="0" t="0"/>
            <wp:docPr id="1992134370"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363220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believe in one God,</w:t>
      </w:r>
      <w:r w:rsidDel="00000000" w:rsidR="00000000" w:rsidRPr="00000000">
        <w:rPr>
          <w:rtl w:val="0"/>
        </w:rPr>
      </w:r>
    </w:p>
    <w:p w:rsidR="00000000" w:rsidDel="00000000" w:rsidP="00000000" w:rsidRDefault="00000000" w:rsidRPr="00000000" w14:paraId="000000BF">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Father, the Almighty,</w:t>
      </w:r>
      <w:r w:rsidDel="00000000" w:rsidR="00000000" w:rsidRPr="00000000">
        <w:rPr>
          <w:rtl w:val="0"/>
        </w:rPr>
      </w:r>
    </w:p>
    <w:p w:rsidR="00000000" w:rsidDel="00000000" w:rsidP="00000000" w:rsidRDefault="00000000" w:rsidRPr="00000000" w14:paraId="000000C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maker of heaven and earth,</w:t>
      </w:r>
      <w:r w:rsidDel="00000000" w:rsidR="00000000" w:rsidRPr="00000000">
        <w:rPr>
          <w:rtl w:val="0"/>
        </w:rPr>
      </w:r>
    </w:p>
    <w:p w:rsidR="00000000" w:rsidDel="00000000" w:rsidP="00000000" w:rsidRDefault="00000000" w:rsidRPr="00000000" w14:paraId="000000C1">
      <w:pPr>
        <w:spacing w:after="0" w:line="240"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of all that is, seen and unseen.</w:t>
      </w:r>
    </w:p>
    <w:p w:rsidR="00000000" w:rsidDel="00000000" w:rsidP="00000000" w:rsidRDefault="00000000" w:rsidRPr="00000000" w14:paraId="000000C2">
      <w:pPr>
        <w:spacing w:after="0" w:line="240"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C4">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only Son of God,</w:t>
      </w:r>
      <w:r w:rsidDel="00000000" w:rsidR="00000000" w:rsidRPr="00000000">
        <w:rPr>
          <w:rtl w:val="0"/>
        </w:rPr>
      </w:r>
    </w:p>
    <w:p w:rsidR="00000000" w:rsidDel="00000000" w:rsidP="00000000" w:rsidRDefault="00000000" w:rsidRPr="00000000" w14:paraId="000000C5">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C6">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God from God, Light from Light,</w:t>
      </w:r>
      <w:r w:rsidDel="00000000" w:rsidR="00000000" w:rsidRPr="00000000">
        <w:rPr>
          <w:rtl w:val="0"/>
        </w:rPr>
      </w:r>
    </w:p>
    <w:p w:rsidR="00000000" w:rsidDel="00000000" w:rsidP="00000000" w:rsidRDefault="00000000" w:rsidRPr="00000000" w14:paraId="000000C7">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true God from true God,</w:t>
      </w:r>
      <w:r w:rsidDel="00000000" w:rsidR="00000000" w:rsidRPr="00000000">
        <w:rPr>
          <w:rtl w:val="0"/>
        </w:rPr>
      </w:r>
    </w:p>
    <w:p w:rsidR="00000000" w:rsidDel="00000000" w:rsidP="00000000" w:rsidRDefault="00000000" w:rsidRPr="00000000" w14:paraId="000000C8">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begotten, not made,</w:t>
      </w:r>
      <w:r w:rsidDel="00000000" w:rsidR="00000000" w:rsidRPr="00000000">
        <w:rPr>
          <w:rtl w:val="0"/>
        </w:rPr>
      </w:r>
    </w:p>
    <w:p w:rsidR="00000000" w:rsidDel="00000000" w:rsidP="00000000" w:rsidRDefault="00000000" w:rsidRPr="00000000" w14:paraId="000000C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of one Being with the Father;</w:t>
      </w:r>
      <w:r w:rsidDel="00000000" w:rsidR="00000000" w:rsidRPr="00000000">
        <w:rPr>
          <w:rtl w:val="0"/>
        </w:rPr>
      </w:r>
    </w:p>
    <w:p w:rsidR="00000000" w:rsidDel="00000000" w:rsidP="00000000" w:rsidRDefault="00000000" w:rsidRPr="00000000" w14:paraId="000000CA">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C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us and for our salvation</w:t>
      </w:r>
      <w:r w:rsidDel="00000000" w:rsidR="00000000" w:rsidRPr="00000000">
        <w:rPr>
          <w:rtl w:val="0"/>
        </w:rPr>
      </w:r>
    </w:p>
    <w:p w:rsidR="00000000" w:rsidDel="00000000" w:rsidP="00000000" w:rsidRDefault="00000000" w:rsidRPr="00000000" w14:paraId="000000CC">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came down from heaven,</w:t>
      </w:r>
      <w:r w:rsidDel="00000000" w:rsidR="00000000" w:rsidRPr="00000000">
        <w:rPr>
          <w:rtl w:val="0"/>
        </w:rPr>
      </w:r>
    </w:p>
    <w:p w:rsidR="00000000" w:rsidDel="00000000" w:rsidP="00000000" w:rsidRDefault="00000000" w:rsidRPr="00000000" w14:paraId="000000CD">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CE">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became truly human.</w:t>
      </w:r>
      <w:r w:rsidDel="00000000" w:rsidR="00000000" w:rsidRPr="00000000">
        <w:rPr>
          <w:rtl w:val="0"/>
        </w:rPr>
      </w:r>
    </w:p>
    <w:p w:rsidR="00000000" w:rsidDel="00000000" w:rsidP="00000000" w:rsidRDefault="00000000" w:rsidRPr="00000000" w14:paraId="000000CF">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D0">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D1">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2">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D3">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D4">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D5">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D6">
      <w:pPr>
        <w:spacing w:after="0" w:line="240" w:lineRule="auto"/>
        <w:ind w:firstLine="9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his kingdom will have no end.</w:t>
      </w:r>
    </w:p>
    <w:p w:rsidR="00000000" w:rsidDel="00000000" w:rsidP="00000000" w:rsidRDefault="00000000" w:rsidRPr="00000000" w14:paraId="000000D7">
      <w:pPr>
        <w:spacing w:after="0" w:line="240" w:lineRule="auto"/>
        <w:ind w:firstLine="9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D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DA">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D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DC">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DD">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DE">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DF">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E0">
      <w:pPr>
        <w:spacing w:after="0" w:line="240" w:lineRule="auto"/>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“who proceeds from the Father.” The phrase “and the Son” is a later addition to the creed.</w:t>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5">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sz w:val="24"/>
          <w:szCs w:val="24"/>
        </w:rPr>
      </w:pPr>
      <w:bookmarkStart w:colFirst="0" w:colLast="0" w:name="_heading=h.tgehit611xgc" w:id="3"/>
      <w:bookmarkEnd w:id="3"/>
      <w:r w:rsidDel="00000000" w:rsidR="00000000" w:rsidRPr="00000000">
        <w:rPr>
          <w:rFonts w:ascii="Times New Roman" w:cs="Times New Roman" w:eastAsia="Times New Roman" w:hAnsi="Times New Roman"/>
          <w:sz w:val="24"/>
          <w:szCs w:val="24"/>
          <w:rtl w:val="0"/>
        </w:rPr>
        <w:t xml:space="preserve">A: In our waiting and watching, we come to you in prayer, O God,</w:t>
      </w:r>
    </w:p>
    <w:p w:rsidR="00000000" w:rsidDel="00000000" w:rsidP="00000000" w:rsidRDefault="00000000" w:rsidRPr="00000000" w14:paraId="000000E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promise to renew the church, the nations, and your whole creation. </w:t>
      </w:r>
    </w:p>
    <w:p w:rsidR="00000000" w:rsidDel="00000000" w:rsidP="00000000" w:rsidRDefault="00000000" w:rsidRPr="00000000" w14:paraId="000000E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EC">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E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Rule="auto"/>
        <w:rPr>
          <w:rFonts w:ascii="Times New Roman" w:cs="Times New Roman" w:eastAsia="Times New Roman" w:hAnsi="Times New Roman"/>
          <w:sz w:val="24"/>
          <w:szCs w:val="24"/>
        </w:rPr>
      </w:pPr>
      <w:bookmarkStart w:colFirst="0" w:colLast="0" w:name="_heading=h.7j3lu52nfzhr" w:id="4"/>
      <w:bookmarkEnd w:id="4"/>
      <w:r w:rsidDel="00000000" w:rsidR="00000000" w:rsidRPr="00000000">
        <w:rPr>
          <w:rFonts w:ascii="Times New Roman" w:cs="Times New Roman" w:eastAsia="Times New Roman" w:hAnsi="Times New Roman"/>
          <w:sz w:val="24"/>
          <w:szCs w:val="24"/>
          <w:rtl w:val="0"/>
        </w:rPr>
        <w:t xml:space="preserve">P: Draw near to us, O God, as we commend into your care all for whom we pray,</w:t>
      </w:r>
    </w:p>
    <w:p w:rsidR="00000000" w:rsidDel="00000000" w:rsidP="00000000" w:rsidRDefault="00000000" w:rsidRPr="00000000" w14:paraId="000000E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mercy, through Jesus Christ our Savior. </w:t>
      </w:r>
    </w:p>
    <w:p w:rsidR="00000000" w:rsidDel="00000000" w:rsidP="00000000" w:rsidRDefault="00000000" w:rsidRPr="00000000" w14:paraId="000000F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F1">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4">
      <w:pPr>
        <w:spacing w:after="0" w:line="240" w:lineRule="auto"/>
        <w:rPr>
          <w:rFonts w:ascii="Times New Roman" w:cs="Times New Roman" w:eastAsia="Times New Roman" w:hAnsi="Times New Roman"/>
          <w:i w:val="1"/>
          <w:iCs w:val="1"/>
          <w:color w:val="c00000"/>
          <w:sz w:val="24"/>
          <w:szCs w:val="24"/>
        </w:rPr>
      </w:pPr>
      <w:bookmarkStart w:colFirst="0" w:colLast="0" w:name="_heading=h.y4643wrhfklt"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5">
      <w:pPr>
        <w:spacing w:after="0" w:line="240" w:lineRule="auto"/>
        <w:rPr>
          <w:rFonts w:ascii="Times New Roman" w:cs="Times New Roman" w:eastAsia="Times New Roman" w:hAnsi="Times New Roman"/>
          <w:sz w:val="24"/>
          <w:szCs w:val="24"/>
        </w:rPr>
      </w:pPr>
      <w:bookmarkStart w:colFirst="0" w:colLast="0" w:name="_heading=h.jrpn478gw0yg"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6">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scohzruignt2"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F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FA">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B">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32"/>
          <w:szCs w:val="32"/>
          <w:highlight w:val="white"/>
          <w:rtl w:val="0"/>
        </w:rPr>
        <w:t xml:space="preserve">  </w:t>
      </w:r>
      <w:r w:rsidDel="00000000" w:rsidR="00000000" w:rsidRPr="00000000">
        <w:rPr>
          <w:rtl w:val="0"/>
        </w:rPr>
      </w:r>
    </w:p>
    <w:p w:rsidR="00000000" w:rsidDel="00000000" w:rsidP="00000000" w:rsidRDefault="00000000" w:rsidRPr="00000000" w14:paraId="000000FD">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FE">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F">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0">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2">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z4bmpsuuferh"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3">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cyjx5p261ar3"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4">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0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6">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Reparations Offering</w:t>
      </w:r>
    </w:p>
    <w:p w:rsidR="00000000" w:rsidDel="00000000" w:rsidP="00000000" w:rsidRDefault="00000000" w:rsidRPr="00000000" w14:paraId="00000109">
      <w:pPr>
        <w:tabs>
          <w:tab w:val="right" w:leader="none" w:pos="9216"/>
        </w:tabs>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i w:val="1"/>
          <w:iCs w:val="1"/>
          <w:color w:val="c00000"/>
          <w:sz w:val="24"/>
          <w:szCs w:val="24"/>
          <w:rtl w:val="0"/>
        </w:rPr>
        <w:t xml:space="preserve">On the first Sunday of each month, St. Andrew invites people of the congregation to give a second offering for a reparations fund in acknowledgment of St. Andrew’s use of African American spiritual songs in our worship services. Please see the note in the announcements for more information.</w:t>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On Jordan’s Bank the Baptist’s Cry</w:t>
        <w:tab/>
      </w:r>
      <w:r w:rsidDel="00000000" w:rsidR="00000000" w:rsidRPr="00000000">
        <w:rPr>
          <w:rFonts w:ascii="Times New Roman" w:cs="Times New Roman" w:eastAsia="Times New Roman" w:hAnsi="Times New Roman"/>
          <w:sz w:val="28"/>
          <w:szCs w:val="28"/>
          <w:highlight w:val="white"/>
          <w:rtl w:val="0"/>
        </w:rPr>
        <w:t xml:space="preserve">arr. Oines</w:t>
      </w:r>
      <w:r w:rsidDel="00000000" w:rsidR="00000000" w:rsidRPr="00000000">
        <w:rPr>
          <w:rtl w:val="0"/>
        </w:rPr>
      </w:r>
    </w:p>
    <w:p w:rsidR="00000000" w:rsidDel="00000000" w:rsidP="00000000" w:rsidRDefault="00000000" w:rsidRPr="00000000" w14:paraId="0000010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spacing w:after="0" w:lineRule="auto"/>
        <w:jc w:val="center"/>
        <w:rPr>
          <w:rFonts w:ascii="Times New Roman" w:cs="Times New Roman" w:eastAsia="Times New Roman" w:hAnsi="Times New Roman"/>
          <w:sz w:val="24"/>
          <w:szCs w:val="24"/>
          <w:highlight w:val="white"/>
        </w:rPr>
      </w:pPr>
      <w:bookmarkStart w:colFirst="0" w:colLast="0" w:name="_heading=h.9y63209p49oa"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As Saints of Old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695</w:t>
      </w:r>
    </w:p>
    <w:p w:rsidR="00000000" w:rsidDel="00000000" w:rsidP="00000000" w:rsidRDefault="00000000" w:rsidRPr="00000000" w14:paraId="00000110">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3</w:t>
      </w:r>
    </w:p>
    <w:p w:rsidR="00000000" w:rsidDel="00000000" w:rsidP="00000000" w:rsidRDefault="00000000" w:rsidRPr="00000000" w14:paraId="00000111">
      <w:pPr>
        <w:tabs>
          <w:tab w:val="right" w:leader="none" w:pos="9216"/>
        </w:tabs>
        <w:spacing w:after="0" w:line="257" w:lineRule="auto"/>
        <w:jc w:val="center"/>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594350"/>
            <wp:effectExtent b="0" l="0" r="0" t="0"/>
            <wp:docPr id="1992134371"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943600" cy="559435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113">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4">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6">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B">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 God of abundance, </w:t>
      </w:r>
    </w:p>
    <w:p w:rsidR="00000000" w:rsidDel="00000000" w:rsidP="00000000" w:rsidRDefault="00000000" w:rsidRPr="00000000" w14:paraId="0000011C">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we bring before you the precious fruits of your creation, and with them our very lives. Teach us patience and hope as we care for all those in need until the coming of your Son, our Savior and Lord.</w:t>
      </w:r>
      <w:r w:rsidDel="00000000" w:rsidR="00000000" w:rsidRPr="00000000">
        <w:rPr>
          <w:rFonts w:ascii="Times New Roman" w:cs="Times New Roman" w:eastAsia="Times New Roman" w:hAnsi="Times New Roman"/>
          <w:b w:val="1"/>
          <w:bCs w:val="1"/>
          <w:color w:val="222222"/>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1F">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12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tl w:val="0"/>
        </w:rPr>
      </w:r>
    </w:p>
    <w:p w:rsidR="00000000" w:rsidDel="00000000" w:rsidP="00000000" w:rsidRDefault="00000000" w:rsidRPr="00000000" w14:paraId="00000122">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Lift up your hearts.</w:t>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lift them to the Lord.</w:t>
      </w:r>
      <w:r w:rsidDel="00000000" w:rsidR="00000000" w:rsidRPr="00000000">
        <w:rPr>
          <w:rtl w:val="0"/>
        </w:rPr>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give thanks to the Lord our God.</w:t>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It is right to give our thanks and praise.</w:t>
      </w:r>
      <w:r w:rsidDel="00000000" w:rsidR="00000000" w:rsidRPr="00000000">
        <w:rPr>
          <w:rtl w:val="0"/>
        </w:rPr>
      </w:r>
    </w:p>
    <w:p w:rsidR="00000000" w:rsidDel="00000000" w:rsidP="00000000" w:rsidRDefault="00000000" w:rsidRPr="00000000" w14:paraId="00000128">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 … </w:t>
      </w:r>
    </w:p>
    <w:p w:rsidR="00000000" w:rsidDel="00000000" w:rsidP="00000000" w:rsidRDefault="00000000" w:rsidRPr="00000000" w14:paraId="0000012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praise your name and join their unending hymn:</w:t>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190</w:t>
      </w:r>
    </w:p>
    <w:p w:rsidR="00000000" w:rsidDel="00000000" w:rsidP="00000000" w:rsidRDefault="00000000" w:rsidRPr="00000000" w14:paraId="0000012F">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091113" cy="3310191"/>
            <wp:effectExtent b="0" l="0" r="0" t="0"/>
            <wp:docPr id="1992134372" name="image11.png"/>
            <a:graphic>
              <a:graphicData uri="http://schemas.openxmlformats.org/drawingml/2006/picture">
                <pic:pic>
                  <pic:nvPicPr>
                    <pic:cNvPr id="0" name="image11.png"/>
                    <pic:cNvPicPr preferRelativeResize="0"/>
                  </pic:nvPicPr>
                  <pic:blipFill>
                    <a:blip r:embed="rId24"/>
                    <a:srcRect b="1360" l="0" r="0" t="1429"/>
                    <a:stretch>
                      <a:fillRect/>
                    </a:stretch>
                  </pic:blipFill>
                  <pic:spPr>
                    <a:xfrm>
                      <a:off x="0" y="0"/>
                      <a:ext cx="5091113" cy="3310191"/>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2">
      <w:pPr>
        <w:spacing w:after="0" w:line="257" w:lineRule="auto"/>
        <w:rPr/>
      </w:pPr>
      <w:r w:rsidDel="00000000" w:rsidR="00000000" w:rsidRPr="00000000">
        <w:rPr>
          <w:rtl w:val="0"/>
        </w:rPr>
      </w:r>
    </w:p>
    <w:p w:rsidR="00000000" w:rsidDel="00000000" w:rsidP="00000000" w:rsidRDefault="00000000" w:rsidRPr="00000000" w14:paraId="00000133">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rtl w:val="0"/>
        </w:rPr>
        <w:t xml:space="preserve">Holy One, the beginning and the end, the giver of life … </w:t>
      </w:r>
    </w:p>
    <w:p w:rsidR="00000000" w:rsidDel="00000000" w:rsidP="00000000" w:rsidRDefault="00000000" w:rsidRPr="00000000" w14:paraId="00000134">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Let us proclaim the mystery of faith:</w:t>
      </w:r>
    </w:p>
    <w:p w:rsidR="00000000" w:rsidDel="00000000" w:rsidP="00000000" w:rsidRDefault="00000000" w:rsidRPr="00000000" w14:paraId="00000137">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38">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this bread and cup … </w:t>
      </w:r>
    </w:p>
    <w:p w:rsidR="00000000" w:rsidDel="00000000" w:rsidP="00000000" w:rsidRDefault="00000000" w:rsidRPr="00000000" w14:paraId="0000013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look with hope for his coming.</w:t>
      </w:r>
    </w:p>
    <w:p w:rsidR="00000000" w:rsidDel="00000000" w:rsidP="00000000" w:rsidRDefault="00000000" w:rsidRPr="00000000" w14:paraId="0000013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Lord Jesus.</w:t>
      </w:r>
    </w:p>
    <w:p w:rsidR="00000000" w:rsidDel="00000000" w:rsidP="00000000" w:rsidRDefault="00000000" w:rsidRPr="00000000" w14:paraId="0000013C">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we long for your Spirit … </w:t>
      </w:r>
    </w:p>
    <w:p w:rsidR="00000000" w:rsidDel="00000000" w:rsidP="00000000" w:rsidRDefault="00000000" w:rsidRPr="00000000" w14:paraId="0000013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Bring the gift of peace on earth.</w:t>
      </w:r>
    </w:p>
    <w:p w:rsidR="00000000" w:rsidDel="00000000" w:rsidP="00000000" w:rsidRDefault="00000000" w:rsidRPr="00000000" w14:paraId="0000013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40">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 praise and glory are yours,</w:t>
      </w:r>
    </w:p>
    <w:p w:rsidR="00000000" w:rsidDel="00000000" w:rsidP="00000000" w:rsidRDefault="00000000" w:rsidRPr="00000000" w14:paraId="0000014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Holy One of Israel, Word of God incarnate, Power of the Most High,</w:t>
      </w:r>
    </w:p>
    <w:p w:rsidR="00000000" w:rsidDel="00000000" w:rsidP="00000000" w:rsidRDefault="00000000" w:rsidRPr="00000000" w14:paraId="0000014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4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4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49">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4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4B">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4C">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4D">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4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4F">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50">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1">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52">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53">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54">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55">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5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57">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5B">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191</w:t>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517900"/>
            <wp:effectExtent b="0" l="0" r="0" t="0"/>
            <wp:docPr id="1992134373"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93725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tl w:val="0"/>
        </w:rPr>
      </w:r>
    </w:p>
    <w:p w:rsidR="00000000" w:rsidDel="00000000" w:rsidP="00000000" w:rsidRDefault="00000000" w:rsidRPr="00000000" w14:paraId="0000015F">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6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6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70">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 Day of Peace</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711</w:t>
      </w:r>
    </w:p>
    <w:p w:rsidR="00000000" w:rsidDel="00000000" w:rsidP="00000000" w:rsidRDefault="00000000" w:rsidRPr="00000000" w14:paraId="00000171">
      <w:pPr>
        <w:tabs>
          <w:tab w:val="right" w:leader="none" w:pos="9216"/>
        </w:tabs>
        <w:spacing w:after="0" w:line="240" w:lineRule="auto"/>
        <w:ind w:left="360" w:firstLine="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4235450"/>
            <wp:effectExtent b="0" l="0" r="0" t="0"/>
            <wp:docPr id="1992134374"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937250" cy="423545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08450" cy="419100"/>
            <wp:effectExtent b="0" l="0" r="0" t="0"/>
            <wp:docPr id="1992134375"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41084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He Comes to Us as One Unknown</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737</w:t>
      </w:r>
    </w:p>
    <w:p w:rsidR="00000000" w:rsidDel="00000000" w:rsidP="00000000" w:rsidRDefault="00000000" w:rsidRPr="00000000" w14:paraId="0000018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200650"/>
            <wp:effectExtent b="0" l="0" r="0" t="0"/>
            <wp:docPr id="1992134376"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5943600" cy="520065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5">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rfqah5amxffe"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We Are Waiting for Jesus  </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905</w:t>
      </w:r>
    </w:p>
    <w:p w:rsidR="00000000" w:rsidDel="00000000" w:rsidP="00000000" w:rsidRDefault="00000000" w:rsidRPr="00000000" w14:paraId="0000019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4502150"/>
            <wp:effectExtent b="0" l="0" r="0" t="0"/>
            <wp:docPr id="1992134355"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5930900" cy="450215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br w:type="textWrapping"/>
      </w:r>
      <w:r w:rsidDel="00000000" w:rsidR="00000000" w:rsidRPr="00000000">
        <w:rPr>
          <w:rtl w:val="0"/>
        </w:rPr>
      </w:r>
    </w:p>
    <w:p w:rsidR="00000000" w:rsidDel="00000000" w:rsidP="00000000" w:rsidRDefault="00000000" w:rsidRPr="00000000" w14:paraId="0000019A">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9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A0">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A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for whom we wait, </w:t>
      </w:r>
    </w:p>
    <w:p w:rsidR="00000000" w:rsidDel="00000000" w:rsidP="00000000" w:rsidRDefault="00000000" w:rsidRPr="00000000" w14:paraId="000001A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meal you give us a foretaste of that day when the hungry will be fed with good things. Send us forth to make known your deeds and to proclaim the greatness of your name, </w:t>
      </w:r>
    </w:p>
    <w:p w:rsidR="00000000" w:rsidDel="00000000" w:rsidP="00000000" w:rsidRDefault="00000000" w:rsidRPr="00000000" w14:paraId="000001A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A7">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A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AC">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A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A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B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B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God of peace bless you,</w:t>
      </w:r>
    </w:p>
    <w:p w:rsidR="00000000" w:rsidDel="00000000" w:rsidP="00000000" w:rsidRDefault="00000000" w:rsidRPr="00000000" w14:paraId="000001B5">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the love of </w:t>
      </w:r>
      <w:sdt>
        <w:sdtPr>
          <w:id w:val="192877743"/>
          <w:tag w:val="goog_rdk_2"/>
        </w:sdtPr>
        <w:sdtContent>
          <w:r w:rsidDel="00000000" w:rsidR="00000000" w:rsidRPr="00000000">
            <w:rPr>
              <w:rFonts w:ascii="Arial Unicode MS" w:cs="Arial Unicode MS" w:eastAsia="Arial Unicode MS" w:hAnsi="Arial Unicode MS"/>
              <w:color w:val="cc0000"/>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Christ sustain you in hope,</w:t>
      </w:r>
    </w:p>
    <w:p w:rsidR="00000000" w:rsidDel="00000000" w:rsidP="00000000" w:rsidRDefault="00000000" w:rsidRPr="00000000" w14:paraId="000001B6">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 the anointing of the Holy Spirit remain upon you,</w:t>
      </w:r>
    </w:p>
    <w:p w:rsidR="00000000" w:rsidDel="00000000" w:rsidP="00000000" w:rsidRDefault="00000000" w:rsidRPr="00000000" w14:paraId="000001B7">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 and forever.</w:t>
      </w:r>
    </w:p>
    <w:p w:rsidR="00000000" w:rsidDel="00000000" w:rsidP="00000000" w:rsidRDefault="00000000" w:rsidRPr="00000000" w14:paraId="000001B8">
      <w:pPr>
        <w:spacing w:after="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B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A">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tab/>
      </w:r>
      <w:r w:rsidDel="00000000" w:rsidR="00000000" w:rsidRPr="00000000">
        <w:rPr>
          <w:rtl w:val="0"/>
        </w:rPr>
      </w:r>
    </w:p>
    <w:p w:rsidR="00000000" w:rsidDel="00000000" w:rsidP="00000000" w:rsidRDefault="00000000" w:rsidRPr="00000000" w14:paraId="000001B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1">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Rejoice, Rejoice, Believers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244</w:t>
      </w:r>
    </w:p>
    <w:p w:rsidR="00000000" w:rsidDel="00000000" w:rsidP="00000000" w:rsidRDefault="00000000" w:rsidRPr="00000000" w14:paraId="000001CE">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F">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7250" cy="5880100"/>
            <wp:effectExtent b="0" l="0" r="0" t="0"/>
            <wp:docPr id="1992134356"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937250" cy="58801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1">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D2">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Keep awake!</w:t>
      </w:r>
    </w:p>
    <w:p w:rsidR="00000000" w:rsidDel="00000000" w:rsidP="00000000" w:rsidRDefault="00000000" w:rsidRPr="00000000" w14:paraId="000001D4">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D5">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D6">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D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8">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9">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D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r>
    </w:p>
    <w:p w:rsidR="00000000" w:rsidDel="00000000" w:rsidP="00000000" w:rsidRDefault="00000000" w:rsidRPr="00000000" w14:paraId="000001D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Kathy Hays</w:t>
      </w:r>
    </w:p>
    <w:p w:rsidR="00000000" w:rsidDel="00000000" w:rsidP="00000000" w:rsidRDefault="00000000" w:rsidRPr="00000000" w14:paraId="000001D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Tyler Rietze</w:t>
      </w:r>
    </w:p>
    <w:p w:rsidR="00000000" w:rsidDel="00000000" w:rsidP="00000000" w:rsidRDefault="00000000" w:rsidRPr="00000000" w14:paraId="000001D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Joseph Paetz</w:t>
      </w:r>
    </w:p>
    <w:p w:rsidR="00000000" w:rsidDel="00000000" w:rsidP="00000000" w:rsidRDefault="00000000" w:rsidRPr="00000000" w14:paraId="000001D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Emily Duque</w:t>
      </w:r>
    </w:p>
    <w:p w:rsidR="00000000" w:rsidDel="00000000" w:rsidP="00000000" w:rsidRDefault="00000000" w:rsidRPr="00000000" w14:paraId="000001E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Alda Maria Gonzaga</w:t>
      </w:r>
    </w:p>
    <w:p w:rsidR="00000000" w:rsidDel="00000000" w:rsidP="00000000" w:rsidRDefault="00000000" w:rsidRPr="00000000" w14:paraId="000001E1">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2">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E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5">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E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9">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EA">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EB">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Awake! Awake and Greet the New Morn </w:t>
      </w:r>
      <w:r w:rsidDel="00000000" w:rsidR="00000000" w:rsidRPr="00000000">
        <w:rPr>
          <w:rFonts w:ascii="Times New Roman" w:cs="Times New Roman" w:eastAsia="Times New Roman" w:hAnsi="Times New Roman"/>
          <w:sz w:val="16"/>
          <w:szCs w:val="16"/>
          <w:rtl w:val="0"/>
        </w:rPr>
        <w:t xml:space="preserve">– Text: Marty Haugen, b. 1950. Music: REJOICE, REJOICE, Marty Haugen. Text and music © 1983 GIA Publications, Inc., 7404 S. Mason Ave., Chicago, IL 60638. </w:t>
      </w:r>
      <w:hyperlink r:id="rId31">
        <w:r w:rsidDel="00000000" w:rsidR="00000000" w:rsidRPr="00000000">
          <w:rPr>
            <w:rFonts w:ascii="Times New Roman" w:cs="Times New Roman" w:eastAsia="Times New Roman" w:hAnsi="Times New Roman"/>
            <w:color w:val="0563c1"/>
            <w:sz w:val="16"/>
            <w:szCs w:val="16"/>
            <w:u w:val="single"/>
            <w:rtl w:val="0"/>
          </w:rPr>
          <w:t xml:space="preserve">www.giamusic.com</w:t>
        </w:r>
      </w:hyperlink>
      <w:r w:rsidDel="00000000" w:rsidR="00000000" w:rsidRPr="00000000">
        <w:rPr>
          <w:rFonts w:ascii="Times New Roman" w:cs="Times New Roman" w:eastAsia="Times New Roman" w:hAnsi="Times New Roman"/>
          <w:sz w:val="16"/>
          <w:szCs w:val="16"/>
          <w:rtl w:val="0"/>
        </w:rPr>
        <w:t xml:space="preserve">. 800.442.3358. All rights reserved. Reprinted with permission under OneLicense.net # A-722139.</w:t>
      </w:r>
    </w:p>
    <w:p w:rsidR="00000000" w:rsidDel="00000000" w:rsidP="00000000" w:rsidRDefault="00000000" w:rsidRPr="00000000" w14:paraId="000001EC">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ED">
      <w:pPr>
        <w:spacing w:after="0" w:line="257"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EE">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EF">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0">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1992134357"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2">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3">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December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2025</w:t>
      </w:r>
    </w:p>
    <w:p w:rsidR="00000000" w:rsidDel="00000000" w:rsidP="00000000" w:rsidRDefault="00000000" w:rsidRPr="00000000" w14:paraId="000001F4">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vrkk391a5rku" w:id="12"/>
      <w:bookmarkEnd w:id="12"/>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Second Sunday of Advent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1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knl7bbil7vh" w:id="13"/>
      <w:bookmarkEnd w:id="13"/>
      <w:r w:rsidDel="00000000" w:rsidR="00000000" w:rsidRPr="00000000">
        <w:rPr>
          <w:rFonts w:ascii="Times New Roman" w:cs="Times New Roman" w:eastAsia="Times New Roman" w:hAnsi="Times New Roman"/>
          <w:b w:val="1"/>
          <w:bCs w:val="1"/>
          <w:sz w:val="24"/>
          <w:szCs w:val="24"/>
          <w:rtl w:val="0"/>
        </w:rPr>
        <w:t xml:space="preserve">Monthly Reparations Offering Today, December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1F7">
      <w:pPr>
        <w:numPr>
          <w:ilvl w:val="0"/>
          <w:numId w:val="3"/>
        </w:numPr>
        <w:spacing w:after="0" w:line="240" w:lineRule="auto"/>
        <w:ind w:left="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Welcoming the Season of Advent with an Advent Calendar – </w:t>
      </w:r>
      <w:r w:rsidDel="00000000" w:rsidR="00000000" w:rsidRPr="00000000">
        <w:rPr>
          <w:rFonts w:ascii="Times New Roman" w:cs="Times New Roman" w:eastAsia="Times New Roman" w:hAnsi="Times New Roman"/>
          <w:sz w:val="24"/>
          <w:szCs w:val="24"/>
          <w:rtl w:val="0"/>
        </w:rPr>
        <w:t xml:space="preserve">A new church year in the liturgical calendar begins with the season of Advent, a time of preparation and hope as the church awaits the celebration of Christ’s birth at Christmas and the second coming of Jesus promised in Scripture. The World Hunger ministry of the Evangelical Lutheran Church in America (ELCA) has provided an Advent calendar for congregations titled “A Stable Lamp Is Lighted.” These calendars offer daily Bible readings, suggestions for supporting our neighbors in need, and activities, including a color and cut-out Nativity scene that would be great for children. There is also a three-session online study with videos available here: </w:t>
      </w:r>
      <w:hyperlink r:id="rId33">
        <w:r w:rsidDel="00000000" w:rsidR="00000000" w:rsidRPr="00000000">
          <w:rPr>
            <w:rFonts w:ascii="Times New Roman" w:cs="Times New Roman" w:eastAsia="Times New Roman" w:hAnsi="Times New Roman"/>
            <w:color w:val="1155cc"/>
            <w:sz w:val="24"/>
            <w:szCs w:val="24"/>
            <w:u w:val="single"/>
            <w:rtl w:val="0"/>
          </w:rPr>
          <w:t xml:space="preserve">https://www.elca.org/our-work/relief-and-development/elca-world-hunger/wh-advent#whadventaccordionsection</w:t>
        </w:r>
      </w:hyperlink>
      <w:r w:rsidDel="00000000" w:rsidR="00000000" w:rsidRPr="00000000">
        <w:rPr>
          <w:rFonts w:ascii="Times New Roman" w:cs="Times New Roman" w:eastAsia="Times New Roman" w:hAnsi="Times New Roman"/>
          <w:sz w:val="24"/>
          <w:szCs w:val="24"/>
          <w:rtl w:val="0"/>
        </w:rPr>
        <w:t xml:space="preserve">. Please take a calendar and study guide up at the entrances to the church!</w:t>
      </w:r>
    </w:p>
    <w:p w:rsidR="00000000" w:rsidDel="00000000" w:rsidP="00000000" w:rsidRDefault="00000000" w:rsidRPr="00000000" w14:paraId="000001F8">
      <w:pPr>
        <w:numPr>
          <w:ilvl w:val="0"/>
          <w:numId w:val="3"/>
        </w:numP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Advent Devotional</w:t>
      </w:r>
      <w:r w:rsidDel="00000000" w:rsidR="00000000" w:rsidRPr="00000000">
        <w:rPr>
          <w:rFonts w:ascii="Times New Roman" w:cs="Times New Roman" w:eastAsia="Times New Roman" w:hAnsi="Times New Roman"/>
          <w:sz w:val="24"/>
          <w:szCs w:val="24"/>
          <w:rtl w:val="0"/>
        </w:rPr>
        <w:t xml:space="preserve"> – ReconcilingWorks is delighted to share a brand-new free Advent Devotional to accompany you through this sacred season of hope, peace, joy, and love. Written by Rev. Liza Hawkins (she/they), this resource offers weekly reflections, prayers, and actions to help you and your community prepare their hearts for the coming of Christ. You can download the devotional here: </w:t>
      </w:r>
      <w:hyperlink r:id="rId34">
        <w:r w:rsidDel="00000000" w:rsidR="00000000" w:rsidRPr="00000000">
          <w:rPr>
            <w:rFonts w:ascii="Times New Roman" w:cs="Times New Roman" w:eastAsia="Times New Roman" w:hAnsi="Times New Roman"/>
            <w:color w:val="1155cc"/>
            <w:sz w:val="24"/>
            <w:szCs w:val="24"/>
            <w:u w:val="single"/>
            <w:rtl w:val="0"/>
          </w:rPr>
          <w:t xml:space="preserve">https://tracking.etapestry.com/t/48811955/1334588820/107716055/0/100660/?x=85da9e4b</w:t>
        </w:r>
      </w:hyperlink>
      <w:r w:rsidDel="00000000" w:rsidR="00000000" w:rsidRPr="00000000">
        <w:rPr>
          <w:rtl w:val="0"/>
        </w:rPr>
      </w:r>
    </w:p>
    <w:p w:rsidR="00000000" w:rsidDel="00000000" w:rsidP="00000000" w:rsidRDefault="00000000" w:rsidRPr="00000000" w14:paraId="000001F9">
      <w:pPr>
        <w:numPr>
          <w:ilvl w:val="0"/>
          <w:numId w:val="3"/>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this month, we ask for donations of peanut butter. There are collection boxes at the back of the worship space and social hall.</w:t>
      </w:r>
    </w:p>
    <w:p w:rsidR="00000000" w:rsidDel="00000000" w:rsidP="00000000" w:rsidRDefault="00000000" w:rsidRPr="00000000" w14:paraId="000001FA">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Community Ministry Team Collecting Gifts for Foster Children Served by Allegheny County CYS, Today, December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Allegheny County’s Office of Children, Youth, and Families of children is in need of gifts to support those who come into the system late, or who weren’t sponsored. We are collecting some highly-requested items for children in the foster system to ensure that they receive some cheer this holiday season. Please bring the following items, unwrapped, for donation: winter wear for ages 0-18, baby necessities (blankets, wipes, bottles, pacifiers, bibs), developmental toys and board books for babies and toddlers, crayons, colored pencils, gel pens, coloring books, LEGO and Mega Blok sets, board games, ethnically diverse dolls, superhero action figures, craft kits, earbuds, headphones, gaming mouse and keyboard, science/STEM kits, remote control vehicles (cars, trucks, helicopters, drones), sports equipment for ages 3-18, local sports team apparel, sensory toys (slime, kinetic sand, fidgets), makeup, toiletries (body lotion, shower gel, bath poufs, body spray), wallets, watches, and fleece blankets.</w:t>
      </w:r>
    </w:p>
    <w:p w:rsidR="00000000" w:rsidDel="00000000" w:rsidP="00000000" w:rsidRDefault="00000000" w:rsidRPr="00000000" w14:paraId="000001FB">
      <w:pPr>
        <w:numPr>
          <w:ilvl w:val="0"/>
          <w:numId w:val="4"/>
        </w:numP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Community Ministry Meeting, Monday, December 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7:00 p.m. on Zoom</w:t>
      </w:r>
      <w:r w:rsidDel="00000000" w:rsidR="00000000" w:rsidRPr="00000000">
        <w:rPr>
          <w:rFonts w:ascii="Times New Roman" w:cs="Times New Roman" w:eastAsia="Times New Roman" w:hAnsi="Times New Roman"/>
          <w:sz w:val="24"/>
          <w:szCs w:val="24"/>
          <w:rtl w:val="0"/>
        </w:rPr>
        <w:t xml:space="preserve"> – St. Andrew’s community ministry committee coordinates our local service ministries such as the outdoor Little Library, the pantry, produce distribution, shelter dinner, and various other activities. New participants are always welcome, and the next meeting is tomorrow, December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7:00 p.m. on Zoom. Please contact </w:t>
      </w:r>
      <w:hyperlink r:id="rId35">
        <w:r w:rsidDel="00000000" w:rsidR="00000000" w:rsidRPr="00000000">
          <w:rPr>
            <w:rFonts w:ascii="Times New Roman" w:cs="Times New Roman" w:eastAsia="Times New Roman" w:hAnsi="Times New Roman"/>
            <w:color w:val="1155cc"/>
            <w:sz w:val="24"/>
            <w:szCs w:val="24"/>
            <w:u w:val="single"/>
            <w:rtl w:val="0"/>
          </w:rPr>
          <w:t xml:space="preserve">PastorRCarmichael@gmail.com</w:t>
        </w:r>
      </w:hyperlink>
      <w:r w:rsidDel="00000000" w:rsidR="00000000" w:rsidRPr="00000000">
        <w:rPr>
          <w:rFonts w:ascii="Times New Roman" w:cs="Times New Roman" w:eastAsia="Times New Roman" w:hAnsi="Times New Roman"/>
          <w:sz w:val="24"/>
          <w:szCs w:val="24"/>
          <w:rtl w:val="0"/>
        </w:rPr>
        <w:t xml:space="preserve"> or </w:t>
      </w:r>
      <w:hyperlink r:id="rId36">
        <w:r w:rsidDel="00000000" w:rsidR="00000000" w:rsidRPr="00000000">
          <w:rPr>
            <w:rFonts w:ascii="Times New Roman" w:cs="Times New Roman" w:eastAsia="Times New Roman" w:hAnsi="Times New Roman"/>
            <w:color w:val="1155cc"/>
            <w:sz w:val="24"/>
            <w:szCs w:val="24"/>
            <w:u w:val="single"/>
            <w:rtl w:val="0"/>
          </w:rPr>
          <w:t xml:space="preserve">community@standrewpittsburgh.org</w:t>
        </w:r>
      </w:hyperlink>
      <w:r w:rsidDel="00000000" w:rsidR="00000000" w:rsidRPr="00000000">
        <w:rPr>
          <w:rFonts w:ascii="Times New Roman" w:cs="Times New Roman" w:eastAsia="Times New Roman" w:hAnsi="Times New Roman"/>
          <w:sz w:val="24"/>
          <w:szCs w:val="24"/>
          <w:rtl w:val="0"/>
        </w:rPr>
        <w:t xml:space="preserve"> if you would like the link.</w:t>
      </w:r>
    </w:p>
    <w:p w:rsidR="00000000" w:rsidDel="00000000" w:rsidP="00000000" w:rsidRDefault="00000000" w:rsidRPr="00000000" w14:paraId="000001FC">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Discipleship that Heals the World - Studies in Matthew’s Gospel, Thursdays, 8:00 - 9:00 p.m. on Zoom, through Dec.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2025</w:t>
      </w:r>
      <w:r w:rsidDel="00000000" w:rsidR="00000000" w:rsidRPr="00000000">
        <w:rPr>
          <w:rFonts w:ascii="Times New Roman" w:cs="Times New Roman" w:eastAsia="Times New Roman" w:hAnsi="Times New Roman"/>
          <w:sz w:val="24"/>
          <w:szCs w:val="24"/>
          <w:rtl w:val="0"/>
        </w:rPr>
        <w:t xml:space="preserve"> – Join us for one more session on the Gospel of Matthew, organized and facilitated by Rev. Dr. Martin Rafanan. Together the group has been exploring Jesus’ Sermon on the Mount and his healing ministry, and discovering Matthew’s distinctive vision of discipleship as a way of blessing, healing, and hope. Register for this last session to receive zoom info: </w:t>
      </w:r>
      <w:hyperlink r:id="rId37">
        <w:r w:rsidDel="00000000" w:rsidR="00000000" w:rsidRPr="00000000">
          <w:rPr>
            <w:rFonts w:ascii="Times New Roman" w:cs="Times New Roman" w:eastAsia="Times New Roman" w:hAnsi="Times New Roman"/>
            <w:color w:val="1155cc"/>
            <w:sz w:val="24"/>
            <w:szCs w:val="24"/>
            <w:u w:val="single"/>
            <w:rtl w:val="0"/>
          </w:rPr>
          <w:t xml:space="preserve">https://forms.gle/amy439vfUpwdJpKx7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D">
      <w:pPr>
        <w:numPr>
          <w:ilvl w:val="0"/>
          <w:numId w:val="4"/>
        </w:numP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Annual Congregational Meeting, Sunday, December 14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St. Andrew’s annual congregational meeting is coming up next weekend. You should have received an email or mailer containing the following documents: Announcement Letter, Proposed Budget Summary, Proposed Budget, Proposed Amendment to Congregational Constitution. If you have not, please reach out to </w:t>
      </w:r>
      <w:hyperlink r:id="rId38">
        <w:r w:rsidDel="00000000" w:rsidR="00000000" w:rsidRPr="00000000">
          <w:rPr>
            <w:rFonts w:ascii="Times New Roman" w:cs="Times New Roman" w:eastAsia="Times New Roman" w:hAnsi="Times New Roman"/>
            <w:color w:val="1155cc"/>
            <w:sz w:val="24"/>
            <w:szCs w:val="24"/>
            <w:u w:val="single"/>
            <w:rtl w:val="0"/>
          </w:rPr>
          <w:t xml:space="preserve">PastorRCarmichael@gmail.com</w:t>
        </w:r>
      </w:hyperlink>
      <w:r w:rsidDel="00000000" w:rsidR="00000000" w:rsidRPr="00000000">
        <w:rPr>
          <w:rFonts w:ascii="Times New Roman" w:cs="Times New Roman" w:eastAsia="Times New Roman" w:hAnsi="Times New Roman"/>
          <w:sz w:val="24"/>
          <w:szCs w:val="24"/>
          <w:rtl w:val="0"/>
        </w:rPr>
        <w:t xml:space="preserve"> or </w:t>
      </w:r>
      <w:hyperlink r:id="rId39">
        <w:r w:rsidDel="00000000" w:rsidR="00000000" w:rsidRPr="00000000">
          <w:rPr>
            <w:rFonts w:ascii="Times New Roman" w:cs="Times New Roman" w:eastAsia="Times New Roman" w:hAnsi="Times New Roman"/>
            <w:color w:val="1155cc"/>
            <w:sz w:val="24"/>
            <w:szCs w:val="24"/>
            <w:u w:val="single"/>
            <w:rtl w:val="0"/>
          </w:rPr>
          <w:t xml:space="preserve">communications@standrewpittsburgh.org</w:t>
        </w:r>
      </w:hyperlink>
      <w:r w:rsidDel="00000000" w:rsidR="00000000" w:rsidRPr="00000000">
        <w:rPr>
          <w:rFonts w:ascii="Times New Roman" w:cs="Times New Roman" w:eastAsia="Times New Roman" w:hAnsi="Times New Roman"/>
          <w:sz w:val="24"/>
          <w:szCs w:val="24"/>
          <w:rtl w:val="0"/>
        </w:rPr>
        <w:t xml:space="preserve"> for a copy. You can join the meeting using Zoom: </w:t>
      </w:r>
      <w:hyperlink r:id="rId40">
        <w:r w:rsidDel="00000000" w:rsidR="00000000" w:rsidRPr="00000000">
          <w:rPr>
            <w:rFonts w:ascii="Times New Roman" w:cs="Times New Roman" w:eastAsia="Times New Roman" w:hAnsi="Times New Roman"/>
            <w:color w:val="1155cc"/>
            <w:sz w:val="24"/>
            <w:szCs w:val="24"/>
            <w:u w:val="single"/>
            <w:rtl w:val="0"/>
          </w:rPr>
          <w:t xml:space="preserve">https://us02web.zoom.us/j/81295765981?pwd=b0UvOXE1UnBGQlRNN1MvZ0VpRmVLZz09</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FE">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Receive Prayer Team Emails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w:t>
      </w:r>
      <w:hyperlink r:id="rId41">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1FF">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Records Update – </w:t>
      </w:r>
      <w:r w:rsidDel="00000000" w:rsidR="00000000" w:rsidRPr="00000000">
        <w:rPr>
          <w:rFonts w:ascii="Times New Roman" w:cs="Times New Roman" w:eastAsia="Times New Roman" w:hAnsi="Times New Roman"/>
          <w:sz w:val="24"/>
          <w:szCs w:val="24"/>
          <w:rtl w:val="0"/>
        </w:rPr>
        <w:t xml:space="preserve">St. Andrew is updating our records with information from newer attendees, as well as offering current members the opportunity to include current information to be used within the congregation: for emergency contacts, to acknowledge celebrations, milestones, and prayers. Please fill out the form at:</w:t>
      </w:r>
      <w:hyperlink r:id="rId42">
        <w:r w:rsidDel="00000000" w:rsidR="00000000" w:rsidRPr="00000000">
          <w:rPr>
            <w:rFonts w:ascii="Times New Roman" w:cs="Times New Roman" w:eastAsia="Times New Roman" w:hAnsi="Times New Roman"/>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0">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4">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us02web.zoom.us/j/81295765981?pwd=b0UvOXE1UnBGQlRNN1MvZ0VpRmVLZz09" TargetMode="External"/><Relationship Id="rId20" Type="http://schemas.openxmlformats.org/officeDocument/2006/relationships/image" Target="media/image23.png"/><Relationship Id="rId42" Type="http://schemas.openxmlformats.org/officeDocument/2006/relationships/hyperlink" Target="https://forms.gle/kKvp19UozuRrhhaV7" TargetMode="External"/><Relationship Id="rId41" Type="http://schemas.openxmlformats.org/officeDocument/2006/relationships/hyperlink" Target="mailto:prayerteam@standrewpittsburgh.org" TargetMode="External"/><Relationship Id="rId22" Type="http://schemas.openxmlformats.org/officeDocument/2006/relationships/image" Target="media/image19.png"/><Relationship Id="rId44" Type="http://schemas.openxmlformats.org/officeDocument/2006/relationships/hyperlink" Target="https://www.signupgenius.com/go/5080B4AAFAF2CABF85-47069030-coffee#/" TargetMode="External"/><Relationship Id="rId21" Type="http://schemas.openxmlformats.org/officeDocument/2006/relationships/image" Target="media/image9.png"/><Relationship Id="rId43" Type="http://schemas.openxmlformats.org/officeDocument/2006/relationships/hyperlink" Target="https://forms.gle/kKvp19UozuRrhhaV7" TargetMode="External"/><Relationship Id="rId24" Type="http://schemas.openxmlformats.org/officeDocument/2006/relationships/image" Target="media/image11.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20.png"/><Relationship Id="rId25" Type="http://schemas.openxmlformats.org/officeDocument/2006/relationships/image" Target="media/image10.png"/><Relationship Id="rId28" Type="http://schemas.openxmlformats.org/officeDocument/2006/relationships/image" Target="media/image18.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2.png"/><Relationship Id="rId7" Type="http://schemas.openxmlformats.org/officeDocument/2006/relationships/image" Target="media/image4.jpg"/><Relationship Id="rId8" Type="http://schemas.openxmlformats.org/officeDocument/2006/relationships/image" Target="media/image1.png"/><Relationship Id="rId31" Type="http://schemas.openxmlformats.org/officeDocument/2006/relationships/hyperlink" Target="http://www.giamusic.com" TargetMode="External"/><Relationship Id="rId30" Type="http://schemas.openxmlformats.org/officeDocument/2006/relationships/image" Target="media/image6.png"/><Relationship Id="rId11" Type="http://schemas.openxmlformats.org/officeDocument/2006/relationships/hyperlink" Target="http://www.standrewpittsburgh.org" TargetMode="External"/><Relationship Id="rId33" Type="http://schemas.openxmlformats.org/officeDocument/2006/relationships/hyperlink" Target="https://www.elca.org/our-work/relief-and-development/elca-world-hunger/wh-advent#whadventaccordionsection" TargetMode="External"/><Relationship Id="rId10" Type="http://schemas.openxmlformats.org/officeDocument/2006/relationships/hyperlink" Target="mailto:St_andrewELCA@verizon.net" TargetMode="External"/><Relationship Id="rId32" Type="http://schemas.openxmlformats.org/officeDocument/2006/relationships/image" Target="media/image5.png"/><Relationship Id="rId13" Type="http://schemas.openxmlformats.org/officeDocument/2006/relationships/image" Target="media/image21.png"/><Relationship Id="rId35" Type="http://schemas.openxmlformats.org/officeDocument/2006/relationships/hyperlink" Target="mailto:PastorRCarmichael@gmail.com" TargetMode="External"/><Relationship Id="rId12" Type="http://schemas.openxmlformats.org/officeDocument/2006/relationships/image" Target="media/image7.png"/><Relationship Id="rId34" Type="http://schemas.openxmlformats.org/officeDocument/2006/relationships/hyperlink" Target="https://tracking.etapestry.com/t/48811955/1334588820/107716055/0/100660/?x=85da9e4b" TargetMode="External"/><Relationship Id="rId15" Type="http://schemas.openxmlformats.org/officeDocument/2006/relationships/image" Target="media/image15.jpg"/><Relationship Id="rId37" Type="http://schemas.openxmlformats.org/officeDocument/2006/relationships/hyperlink" Target="https://forms.gle/amy439vfUpwdJpKx7" TargetMode="External"/><Relationship Id="rId14" Type="http://schemas.openxmlformats.org/officeDocument/2006/relationships/image" Target="media/image8.jpg"/><Relationship Id="rId36" Type="http://schemas.openxmlformats.org/officeDocument/2006/relationships/hyperlink" Target="mailto:community@standrewpittsburgh.org" TargetMode="External"/><Relationship Id="rId17" Type="http://schemas.openxmlformats.org/officeDocument/2006/relationships/image" Target="media/image14.png"/><Relationship Id="rId39" Type="http://schemas.openxmlformats.org/officeDocument/2006/relationships/hyperlink" Target="mailto:community@standrewpittsburgh.org" TargetMode="External"/><Relationship Id="rId16" Type="http://schemas.openxmlformats.org/officeDocument/2006/relationships/image" Target="media/image3.jpg"/><Relationship Id="rId38" Type="http://schemas.openxmlformats.org/officeDocument/2006/relationships/hyperlink" Target="mailto:PastorRCarmichael@gmail.com" TargetMode="External"/><Relationship Id="rId19" Type="http://schemas.openxmlformats.org/officeDocument/2006/relationships/image" Target="media/image13.pn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OBCQZADjTDqwIzlm/Sff/i/arg==">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2025-11-25T18:30:00Z</dcterms:created>
  <dc:creator>rossc</dc:creator>
</cp:coreProperties>
</file>